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C4" w:rsidRDefault="00E549C4" w:rsidP="00FA0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9C4" w:rsidRDefault="00E549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6C02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2E26F8" w:rsidRDefault="006C02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581ECC" w:rsidRDefault="00581E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FA01C0" w:rsidP="00FA01C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FA01C0" w:rsidRDefault="00FA01C0" w:rsidP="00FA01C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2E26F8" w:rsidRDefault="00FA01C0" w:rsidP="00FA01C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B6A41" w:rsidRDefault="00AB6A41" w:rsidP="00AB6A4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B6A41" w:rsidRDefault="00AB6A41" w:rsidP="00AB6A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AB6A41" w:rsidRDefault="00AB6A41" w:rsidP="00AB6A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:rsidR="00AB6A41" w:rsidRDefault="00AB6A41" w:rsidP="00AB6A4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A41" w:rsidRDefault="00AB6A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FA01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FA01C0" w:rsidRDefault="00FA01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1C0" w:rsidRDefault="00FA01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1C0" w:rsidRDefault="00FA01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id w:val="342596071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:rsidR="00AB6A41" w:rsidRPr="002F2515" w:rsidRDefault="00AB6A41" w:rsidP="00AB6A41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251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B6A41" w:rsidRPr="00AB6A41" w:rsidRDefault="00AB6A41" w:rsidP="00AB6A41"/>
        <w:p w:rsidR="002F2515" w:rsidRPr="002F2515" w:rsidRDefault="00983815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B6A41" w:rsidRPr="00AB6A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295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_Toc144125295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983815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6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_Toc144125296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983815" w:rsidP="002F2515">
          <w:pPr>
            <w:pStyle w:val="23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7" w:history="1"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_Toc144125297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Default="00983815" w:rsidP="002F2515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25298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_Toc144125298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6A41" w:rsidRDefault="00983815" w:rsidP="00AB6A41">
          <w:pPr>
            <w:tabs>
              <w:tab w:val="left" w:pos="426"/>
            </w:tabs>
            <w:spacing w:line="360" w:lineRule="auto"/>
            <w:jc w:val="both"/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E26F8" w:rsidRDefault="006C02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E26F8" w:rsidRDefault="006C0276" w:rsidP="003F728A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252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6C02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обучающихся с умственной отсталостью (интеллектуальными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рушениями), далее ФАООП УО (вариант 1), утвержденной приказом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2E26F8" w:rsidRDefault="006C02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2E26F8" w:rsidRDefault="006C02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2E26F8" w:rsidRDefault="006C02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68 часов в год (2 часа в неделю).</w:t>
      </w:r>
    </w:p>
    <w:p w:rsidR="002E26F8" w:rsidRDefault="006C0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«Биология».</w:t>
      </w:r>
    </w:p>
    <w:p w:rsidR="002E26F8" w:rsidRDefault="006C0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учебного предмета - знакомство с разнообразием животного мира, воспитание у обучающихся чувства любви к природе и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за ее сохранность.      </w:t>
      </w:r>
    </w:p>
    <w:p w:rsidR="002E26F8" w:rsidRDefault="006C0276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:rsidR="002E26F8" w:rsidRDefault="006C02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2E26F8" w:rsidRDefault="006C02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домашними животными, использование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знаний для решения бытовых и экологических  проблем;</w:t>
      </w:r>
    </w:p>
    <w:p w:rsidR="002E26F8" w:rsidRDefault="006C02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2E26F8" w:rsidRDefault="006C02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E26F8" w:rsidRDefault="006C0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2E26F8" w:rsidRDefault="006C027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:rsidR="002E26F8" w:rsidRDefault="006C027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животных;</w:t>
      </w:r>
    </w:p>
    <w:p w:rsidR="002E26F8" w:rsidRDefault="006C027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группами животных, узнавать и различать по внешнему виду в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мире, фотографиях, рисунках;</w:t>
      </w:r>
    </w:p>
    <w:p w:rsidR="002E26F8" w:rsidRDefault="006C027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групп животных;</w:t>
      </w:r>
    </w:p>
    <w:p w:rsidR="002E26F8" w:rsidRDefault="006C027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2E26F8" w:rsidRDefault="006C027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2E26F8" w:rsidRDefault="006C027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:rsidR="002E26F8" w:rsidRDefault="006C027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 явления, понимать причинно-следственные зависимости.</w:t>
      </w:r>
    </w:p>
    <w:p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1" w:name="_Hlk138962750"/>
      <w:bookmarkStart w:id="2" w:name="_Hlk138961499"/>
      <w:bookmarkStart w:id="3" w:name="_Hlk138967155"/>
      <w:r>
        <w:rPr>
          <w:b/>
          <w:sz w:val="28"/>
          <w:szCs w:val="28"/>
        </w:rPr>
        <w:br w:type="page"/>
      </w:r>
      <w:bookmarkEnd w:id="1"/>
      <w:bookmarkEnd w:id="2"/>
      <w:bookmarkEnd w:id="3"/>
    </w:p>
    <w:p w:rsidR="002E26F8" w:rsidRDefault="006C0276" w:rsidP="001C28B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6C0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биологии в 8 классе носит практическую направленность и тесно связано с другими учебными предметами, жизнью, готовит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овладению профессионально-трудовыми знаниями и навыками, учит использованию биологических знаний в различных ситуациях.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учебного материала позволяет обеспечить постепенный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от теоретического изучения предмета к практико-теоретическому, с обязательным учётом значимости усваиваемых знаний и умений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жизненных компетенций.</w:t>
      </w:r>
    </w:p>
    <w:p w:rsidR="002E26F8" w:rsidRDefault="006C0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:rsidR="002E26F8" w:rsidRDefault="006C0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 на знакомство с многообразием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мира. Места обитания животных и приспособленность их к условиям жизни.</w:t>
      </w:r>
    </w:p>
    <w:p w:rsidR="002E26F8" w:rsidRDefault="006C0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жизни животных, демонстрации единства формы и функции,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мосвязи между живой и неживой природой, формированию практических умений (уход за животными, соблюдение санитарно-гигиенических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вил).</w:t>
      </w:r>
    </w:p>
    <w:p w:rsidR="002E26F8" w:rsidRDefault="006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:rsidR="002E26F8" w:rsidRDefault="006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образом жизни, питанием, дыханием способом передвижения,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множением насекомых.</w:t>
      </w:r>
    </w:p>
    <w:p w:rsidR="002E26F8" w:rsidRDefault="006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:rsidR="002E26F8" w:rsidRDefault="006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 земноводных, средой обитания.</w:t>
      </w:r>
    </w:p>
    <w:p w:rsidR="002E26F8" w:rsidRDefault="006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2E26F8" w:rsidRDefault="006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:rsidR="002E26F8" w:rsidRDefault="006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2E26F8" w:rsidRDefault="006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 общими признаками, разнообразием, строение и образом жизни сельскохозяйственных млекопитающих.</w:t>
      </w:r>
    </w:p>
    <w:p w:rsidR="002E26F8" w:rsidRDefault="006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ведение наблюдений, организацию лабор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 и практических работ, демонстрацию опытов и проведение экску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2E26F8" w:rsidRDefault="006C0276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45"/>
        <w:gridCol w:w="1414"/>
        <w:gridCol w:w="1840"/>
      </w:tblGrid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2E26F8" w:rsidRDefault="006C0276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B6A41" w:rsidRPr="00AB6A41" w:rsidRDefault="00AB6A41" w:rsidP="00AB6A41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b/>
          <w:bCs/>
          <w:color w:val="auto"/>
        </w:rPr>
      </w:pPr>
      <w:bookmarkStart w:id="5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6" w:name="_Hlk138962780"/>
    </w:p>
    <w:p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</w:t>
      </w:r>
      <w:r w:rsidRPr="003F728A">
        <w:rPr>
          <w:rFonts w:ascii="Times New Roman" w:hAnsi="Times New Roman" w:cs="Times New Roman"/>
          <w:sz w:val="28"/>
          <w:szCs w:val="28"/>
        </w:rPr>
        <w:t>а</w:t>
      </w:r>
      <w:r w:rsidRPr="003F728A">
        <w:rPr>
          <w:rFonts w:ascii="Times New Roman" w:hAnsi="Times New Roman" w:cs="Times New Roman"/>
          <w:sz w:val="28"/>
          <w:szCs w:val="28"/>
        </w:rPr>
        <w:t>родов, природным и культурным достопримечательностям страны: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</w:t>
      </w:r>
      <w:r w:rsidRPr="003F728A">
        <w:rPr>
          <w:rFonts w:ascii="Times New Roman" w:hAnsi="Times New Roman" w:cs="Times New Roman"/>
          <w:sz w:val="28"/>
          <w:szCs w:val="28"/>
        </w:rPr>
        <w:t>ь</w:t>
      </w:r>
      <w:r w:rsidRPr="003F728A">
        <w:rPr>
          <w:rFonts w:ascii="Times New Roman" w:hAnsi="Times New Roman" w:cs="Times New Roman"/>
          <w:sz w:val="28"/>
          <w:szCs w:val="28"/>
        </w:rPr>
        <w:t>ного взаимодействия при выполнении работ по уходу за животными; и</w:t>
      </w:r>
      <w:r w:rsidRPr="003F728A">
        <w:rPr>
          <w:rFonts w:ascii="Times New Roman" w:hAnsi="Times New Roman" w:cs="Times New Roman"/>
          <w:sz w:val="28"/>
          <w:szCs w:val="28"/>
        </w:rPr>
        <w:t>с</w:t>
      </w:r>
      <w:r w:rsidRPr="003F728A">
        <w:rPr>
          <w:rFonts w:ascii="Times New Roman" w:hAnsi="Times New Roman" w:cs="Times New Roman"/>
          <w:sz w:val="28"/>
          <w:szCs w:val="28"/>
        </w:rPr>
        <w:t>пользование доступных информационных технологий для коммуникации;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правилами личной и о</w:t>
      </w:r>
      <w:r w:rsidRPr="003F728A">
        <w:rPr>
          <w:rFonts w:ascii="Times New Roman" w:hAnsi="Times New Roman" w:cs="Times New Roman"/>
          <w:sz w:val="28"/>
          <w:szCs w:val="28"/>
        </w:rPr>
        <w:t>б</w:t>
      </w:r>
      <w:r w:rsidRPr="003F728A">
        <w:rPr>
          <w:rFonts w:ascii="Times New Roman" w:hAnsi="Times New Roman" w:cs="Times New Roman"/>
          <w:sz w:val="28"/>
          <w:szCs w:val="28"/>
        </w:rPr>
        <w:t xml:space="preserve">щественной гигиены, используемыми в повседневной жизни;  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3F728A">
        <w:rPr>
          <w:rFonts w:ascii="Times New Roman" w:hAnsi="Times New Roman" w:cs="Times New Roman"/>
          <w:sz w:val="28"/>
          <w:szCs w:val="28"/>
        </w:rPr>
        <w:t>з</w:t>
      </w:r>
      <w:r w:rsidRPr="003F728A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умение ухаживать за домашними питомцами;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 взрослыми и сверстн</w:t>
      </w:r>
      <w:r w:rsidRPr="003F728A">
        <w:rPr>
          <w:rFonts w:ascii="Times New Roman" w:hAnsi="Times New Roman" w:cs="Times New Roman"/>
          <w:sz w:val="28"/>
          <w:szCs w:val="28"/>
        </w:rPr>
        <w:t>и</w:t>
      </w:r>
      <w:r w:rsidRPr="003F728A">
        <w:rPr>
          <w:rFonts w:ascii="Times New Roman" w:hAnsi="Times New Roman" w:cs="Times New Roman"/>
          <w:sz w:val="28"/>
          <w:szCs w:val="28"/>
        </w:rPr>
        <w:t>ками в разных социальных ситуациях.</w:t>
      </w:r>
    </w:p>
    <w:p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9618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фиях, рисунках;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природе, техники безопасности, здорового образа жизни в объеме программы;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(ориентировочной) помощи учителя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0" w:name="_heading=h.ha5t6xo5ig3n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в случае, если обучающийся:</w:t>
      </w:r>
    </w:p>
    <w:p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самостоятельный, использованы ранее приобретенные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последовательности изложения; 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неполный.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P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sz w:val="24"/>
          <w:szCs w:val="24"/>
        </w:rPr>
        <w:sectPr w:rsidR="00AB6A41" w:rsidRPr="00AB6A41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2E26F8" w:rsidRDefault="006C0276" w:rsidP="001C28B1">
      <w:pPr>
        <w:pStyle w:val="1"/>
        <w:numPr>
          <w:ilvl w:val="0"/>
          <w:numId w:val="13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2529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tbl>
      <w:tblPr>
        <w:tblStyle w:val="af6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2364"/>
        <w:gridCol w:w="3685"/>
        <w:gridCol w:w="4111"/>
      </w:tblGrid>
      <w:tr w:rsidR="001C28B1" w:rsidTr="001C28B1">
        <w:trPr>
          <w:cantSplit/>
          <w:trHeight w:val="57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C28B1" w:rsidTr="00C5305C">
        <w:trPr>
          <w:cantSplit/>
          <w:trHeight w:val="544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2E26F8" w:rsidTr="00C5305C">
        <w:trPr>
          <w:cantSplit/>
        </w:trPr>
        <w:tc>
          <w:tcPr>
            <w:tcW w:w="977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tabs>
                <w:tab w:val="left" w:pos="4395"/>
                <w:tab w:val="center" w:pos="55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Введение – 2часа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мира.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животного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беспозвоночных животных, где в природе живут, чем одни животные отличаются от других (размеры, окраска, покровы,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 питания и  передвижения, места обитания). Называют диких и домашних животных, используя иллюстрации и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виям жизни (форма тела, покров,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 передвижения, дыхание, окраска). Устанавливают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знаков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значении животных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жизни человека и их охране. По рисункам называют животных, занесенных в Красную книгу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значения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природе и жизни человека и их охране. Узнают на фотографиях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животных, занесенных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книгу; называют, почему некот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животные стали редкими, что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для увеличения их численности</w:t>
            </w:r>
          </w:p>
        </w:tc>
      </w:tr>
    </w:tbl>
    <w:tbl>
      <w:tblPr>
        <w:tblStyle w:val="af7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96"/>
        <w:gridCol w:w="2268"/>
        <w:gridCol w:w="141"/>
        <w:gridCol w:w="3544"/>
        <w:gridCol w:w="4111"/>
      </w:tblGrid>
      <w:tr w:rsidR="00C5305C" w:rsidTr="00C5305C">
        <w:trPr>
          <w:cantSplit/>
          <w:trHeight w:val="470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Беспозвоночные животные- 11 часов</w:t>
            </w:r>
          </w:p>
        </w:tc>
      </w:tr>
      <w:tr w:rsidR="00C5305C" w:rsidTr="00C5305C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Многообразие беспозвоночных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общими признаками беспозвоночных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беспозвоно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животных; узнают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и называют беспозвоночных животных (черви, медузы, раки, пауки, насекомые), с опорой на предложения, предоставленные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беспозвоночных животных по рисункам, сравнивают. называют общие признаки животных. Записывают в тетрадь общие признаки беспозвоночных животных.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особенности внешнего вида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перечисляют отличительные признаки; делают вывод о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 беспозвоночных</w:t>
            </w:r>
          </w:p>
        </w:tc>
      </w:tr>
      <w:tr w:rsidR="00C5305C" w:rsidTr="00C5305C">
        <w:trPr>
          <w:cantSplit/>
          <w:trHeight w:val="2646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признаки червей. Дождевой червь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виде и образе жизни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дождевого червя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дождевого червя, описывают его внешний вид, способ питания и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рабочей тетради и подписывают названия частей тела червя.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дождевых червей в почвообразовании,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червей,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на рисунках и в натуре дождев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червя.                       Описывают по плану особенности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образа жизни, питания, дыхания. Ведут наблюдения за способом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червя, результаты наблюд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записывают в тетрадь. В рабочей тетради подписывают названия частей тела и органов дождевого червя,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справок. Дополняют текст об образе жизни этого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 Составляют рассказ о роли червей в природе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секомых.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зие насекомых. Внешнее строение и образ жизни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признаках.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внешнего строения и образ жизни насекомых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мого по рисунку, называют части тела.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стрекоз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раканов, описывают внешний вид, отличительные особенности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Раскрашивают части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на рисунках в рабочих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одного представителя по опорным предложениям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 (стрекозы, тараканы), называют их общие признаки, рассказываю о многообразии насекомых (отличие по внешнему виду, местам обитания,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в рабочей тетради на рисунках названия частей и органов тела насекомых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признаки. Размножение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и в коллекц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ложенному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в коллекциях и в натуре бабочек (павлиний глаз, трау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 рисунке названия стадий развития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бочек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Яблонная плодожо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Бабочка-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вида насекомых, их значении в природе и жизни человека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частей и органов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мых. Сравнивают по плану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ку-капустницу и яблонную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дожорку. Называют по рисунку стадии развития бабочки-капустницы. Рассматривают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комых- вредителей сельскохозя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растений в коллекциях насекомых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отличия; узнают насекомых по внешнему виду на рисунках,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циях, видео.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стадии развития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Тутовый шелкопряд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и образе жизни тутового шелкопряда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тутового шелкопряда на иллюстрациях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носят его к изученной группе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описывают внешний вид и образ жизни; рассказываю о пользе тутового шелкопряда по иллюстрациям и с опорой на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тутового шелк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пряда в коллекции, в натуральном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де, на рисунках;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в окружающем мире; о способах питания, приносимой пользе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тутового шелкопряда.</w:t>
            </w:r>
          </w:p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стадий развития тутового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копряда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строении насекомых, их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развитии. Ознакомление с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 жуков,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жуков на иллюстрациях и фотографиях (майский жук, колорадский жук, божья коро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ка), описывают внешний вид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называют отличительные признаки. Выполняют задания в рабочих тетрадях (заполняют таблицу, подписывают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части тела жука). Под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водством учителя выполняют практическую работу: зарисовку  майского жука в тетради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 природе и на иллюстрациях жуков (майский жук, колорадский жук, божья коровка), дают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характеристику, находят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сходства и выделяют существенные признаки отличия.  Устанавливают взаимосвязь между средой обитания и внешним видом объектов. </w:t>
            </w:r>
          </w:p>
          <w:p w:rsidR="002E26F8" w:rsidRDefault="006C0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майского жука. Составляют рассказ о значении жуков в природе и жизни человека. </w:t>
            </w:r>
          </w:p>
          <w:p w:rsidR="002E26F8" w:rsidRDefault="006C02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рисовка майского жука в тетради;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принадлежности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жука к группе насекомых</w:t>
            </w:r>
          </w:p>
        </w:tc>
      </w:tr>
      <w:tr w:rsidR="001C28B1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Комнатная муха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комна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мухе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комнатную муху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отличительные признаки внешнего вида, характерные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поведения.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 о вреде, приносимой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натной мухой, о мерах борьбы, правилах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в натуре комнатную муху; описывают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особенности внешнего вида и поведения.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комнатной мухи.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вреде, 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симом комнатной мухой, мерах 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и правилах гигиены.</w:t>
            </w:r>
          </w:p>
          <w:p w:rsidR="001C28B1" w:rsidRDefault="001C28B1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на взаимосвязь количества мух и кишечных заболеваний</w:t>
            </w:r>
          </w:p>
        </w:tc>
      </w:tr>
      <w:tr w:rsidR="002E26F8" w:rsidTr="00C5305C">
        <w:trPr>
          <w:cantSplit/>
          <w:trHeight w:val="283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Медоносная пчела.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насекомых, их развитии,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и фотографиях медоносную пчелу; описывают внешнее строение. В рабочей тетради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рисунки части тела. Рассказывают о составе пчелиной семьи, пчеловодстве; об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продуктов пчеловодства. 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зарисовка медоносной пчелы в тетради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 медоносную пчелу. Находят на рисунках и называют отличительные особенности внешнего строения 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пчелы. Составляют рассказ о составе пчелиной семьи, особенностях строения и поведения членов семьи, о разведении пчел (пчеловодстве),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пользовании человеком продуктов пчеловодства. Заполняют схему «Зн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насекомых в природе».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Рисуют медоносную пчелу в тетради.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жизни семьи медоносной пчелы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 муравьев.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состав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особенности жизни.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о правилах поведения в лесу, охране муравейников. Смотрят видеофильм, отвечают на вопросы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муравьев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насекомых. Рассказывают об особенностях внешнего вида, составе семьи насекомых.  Рассказывают о  пользе муравьев. Составляют памятку «Правила поведения в лесу»,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природой и человеком. Составляют рассказ по плану: почему и как надо охранять муравейники. Смотрят видеофильм о жизни муравейника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природу: наблюдение за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комыми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внешнем виде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ведении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в природе: рассматривают внешний вид майского жука и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стницы, ведут наблюдения за их поведением в природе.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что узнали о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наблюдения в природе за майскими жуками и бабочкой-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ницей. Следят за полетом майских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бабочек- капустниц; рассматр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внешнее строение, находят и называют части тела, определяют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принадлежности к группе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мые; определяют приспособленность к полету; наблюдают за поведением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секомых; сравнивают жука и бабочку, находят черты сходства и отличия. Выполняют зарисовки, записывают результаты своих наблюдений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радь, делают выводы о поведении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 в природе</w:t>
            </w:r>
          </w:p>
        </w:tc>
      </w:tr>
      <w:tr w:rsidR="002E26F8" w:rsidTr="00C5305C">
        <w:trPr>
          <w:cantSplit/>
          <w:trHeight w:val="265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Позвоночные животные – 53 часа</w:t>
            </w:r>
          </w:p>
        </w:tc>
      </w:tr>
      <w:tr w:rsidR="002E26F8" w:rsidTr="00C5305C">
        <w:trPr>
          <w:cantSplit/>
          <w:trHeight w:val="262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Рыбы – 8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животных. Классификация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их классификации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и фотографиях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и называют позвоночных животных; перечисляют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по заранее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ленным опорным словам;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группы позвоночных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(рыбы, земноводные, пресмыкающиеся, птицы,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текст учебника, выписыв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тетрадь общие признаки 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животных. По рисункам, слайдам, фотографиям узнают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позвоночных животных,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их существенные признаки,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рисунках в тетради.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оснований для классифик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называют группы позвоночных животных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рыб. Среда обитания.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рыбах, их строении, образе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рыб. Узнают рыб на рисунках,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среду их обитания;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особенности внешнего строения в связи со средой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рыб на рисунках и фотографиях, слайдах; сравнивают, выделяют общие и отличительные признаки. На основании сравнения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общие признаки рыб.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средой обитания и внешним видом.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текст в рабочей тетради об общих признаках рыб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речными (пресноводными) 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бами. Формирование представлений 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и образе жизни речных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рисункам, слайдам речных рыб: окунь, щука, карп. Отмечают, по каким признакам их относят к рыбам.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внешние черты отличия; объясняют, каких рыб называют речными,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речных рыб (окунь, щука, карп) по рисункам, слайдам,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фиям.  Сравнивают их между собой, называют среду обитания.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определение, каких рыб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речными.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внешнего вида, окраски, поведения  в связи со средой обитания и способом  питания. Устанавливают взаимосвязь между средой обитания и внешним видом.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речного окуня и щуку; данные заносят в таблицу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рыбами.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поведении и образе жизни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по рисункам,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виды морских рыб (треска, сельдь и другие).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среде и месте их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какой образ жизни ведут и чем питаются, где размножаются, используя помощь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рыб (треска, сельдь и другие), их среду обитания, образ жизни; признаки внешнего строения.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сравнения отмечают, чем сходны между собой и чем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чаются. Устанавливают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определение, каких рыб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морскими.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треску и сельдь,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записывают в таблицу. Заполняют схему: вписывают названия речных и морских рыб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и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строение, образ жизни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внешнем строении и образе жизни рыб;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представлений о питании, дыхании, способе передвижения и размножении рыб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строения рыб. Подписыв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 рабочих тетрадях стадии развития рыб, используя слова для справок.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дышат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таются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движением рыб в аквариуме, за работой плавников при различных направлениях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части тела рыбы, чем покрыто снаружи, как и с помощью чего передвигаются рыбы. Рассказывают, как и чем питаются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бы, отмечают особенности питания хищных рыб. Наблюдают за движен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рыб в аквариуме, объясняют, чем дышат рыбы. Составляют схему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рыб из икринок. Узнают рыб на разных стадиях развития по внешнему виду.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Подписывают название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органов, отделов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стадии развития рыб на рисунках,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Рыбоводство. 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ловство. Рационал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использование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 о значении рыб в жизни человека,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собах ее разведения, охраны и рациональн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использования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с текстом учебника: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мятся с разведением рыб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в прудах и естественных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ловиях. Рассказывают о правилах поведения в природе, охране и рациональном использовании рыбы.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рыбы в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</w:p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 текст «Рыбоводство» вставляют недостающие слова,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 понятиям и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значение слов: рыбоводство и рыболовство. Рассказывают с опорой на текст учебника, каким способом ведется промысел и разведение рыбы; как ее охраняют и рационально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пользуют.  Осознают основные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мосвязи между природой и человеком (значение рыбного промысла в жизни человека; использование рыбы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веком).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текст рабочей тетради недостающие слова о разведении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аквариум. Виды аквариумных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 содержания и ухода рыб в домашнем аквариуме.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несложных действий по уходу за аквариумными рыбками под руководством учителя.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множения, питания, видах корма. Ведут наблюдения за аквариу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рыбами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 (гуппи, золотые рыбки)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ральном виде в естественных условиях и на картинах,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аквариумных рыбок. Рассказываю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разных видов аквариумных рыбок, называют виды живородящих рыб.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учителем составляют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мятку по  уходу за аквариумными рыбками; дают характеристику среды обитания: освещение, температура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Называют, какие виды корма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использовать при кормлении акв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риумных рыбок. Записывают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наблюдений за аквариумными рыбами в тетрадь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водоему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правилами рыбной ловли. 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за рыбной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знакомятся с правилами рыбной ловли. Описывают среду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рыб. Называют виды речных рыб. Рассказывают о правилах поведения в природе.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наблюдения за рыбной ловлей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рыб, которые обитают в водоеме, особенности их поведения, питания. Рассказывают о правилах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в природе, о взаимосвязи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 природными компонентами,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родой и человеком. Под руководством учителя формулируют правила ловли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ведут наблюдения за рыбной ловлей. Оформляют результаты наблюдений в тетради</w:t>
            </w:r>
          </w:p>
        </w:tc>
      </w:tr>
    </w:tbl>
    <w:p w:rsidR="00C5305C" w:rsidRDefault="00C5305C">
      <w:r>
        <w:br w:type="page"/>
      </w:r>
    </w:p>
    <w:tbl>
      <w:tblPr>
        <w:tblStyle w:val="af8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438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Земноводные - 3 часа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новодных. Среда  обитания и внешнее строение лягушки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как группе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 проживающих на суше и в воде,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среды обитания и внешнего вида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виды земноводных,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няют, где живут, как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двигаются, какое значение имеют в природе.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подписывают рисунки изображенных на них земноводных,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представителей разных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земноводных, отличительные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лягушки и жабы, черты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среде обитания (части тела, окраска, покровы, передвижение).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рассказ по плану: питание, дыхание, размножение (цикл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тия); устанавливают взаимосвязь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строение органов и их функциями. 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недостающими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общие признаки земноводных,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на рисунках названия частей тела и органов лягушки; стадии развития лягушки; дополняют с помощью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текст о размножении и развитии лягушки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многоо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разием земноводных, особенностями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 в окружающем мире, по рисункам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(жаба, тритон, саламандра); подписывают названия земноводных на рисунках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признаках разных представителей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плану,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учителем.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жабе, тритоне, саламандре как представителях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По рисункам, фотографиям описывают особенности их внешнего строение, называют общие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черты внешнего вида, делают вывод о многообразии земноводных.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изображенных на нем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 и различия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Польза земноводных и их охрана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сходстве и различии земноводных и рыб,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 и их охране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рисунки стадий развития лягушки,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слова для справок. Сравнивают по рисункам внешнее строение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и малька рыбы,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сходства. Совместно с учителем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сходстве и различии земноводных и рыб. Рассказывают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земноводных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внешнее строение, места обитания и этапы развития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В рабочей тетради находят   и подписывают рисунки черт сходства головастика и малька рыбы (вытянутая форма тела, хвост, жабры),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 воды для размножения. Отм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отличительные признаки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Выполняют практическую работу: заполняют таблицу,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головастика лягушки и рыбу;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записывают в таблицу рабочей тетради.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сравнения записывают в тетрадь вывод о сходстве и различии земноводных и рыб.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и их охране </w:t>
            </w:r>
          </w:p>
        </w:tc>
      </w:tr>
    </w:tbl>
    <w:tbl>
      <w:tblPr>
        <w:tblStyle w:val="af9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299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Пресмыкающиеся – 5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смыкающихся.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кающихся, внешнем строении, питании,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хании, размножении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группы пресмыкающихся,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внешнее строение; рассказывают, где живут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ные, чем покрыто их тело, какие органы находятся на голове, как передвигаются, размножаются. 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пресмыкающихся, отвеч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вопросы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фотографиям называют группы пресмыкающихся, признаки сходства и отличия разных групп,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внешнего строения.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внешнее строение прыткой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гадюки, ужа, черепахи,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дила по плану, называют признаки сходства и различия разных групп пресмыкающихся.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пресмыкающихся,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рисунке.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Выполняют классификацию на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выделения общих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взаимосвязи внешнего строения и среды обитания. Называют особенности размножения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кающихся. 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 (наличие тепла) и развитием зарод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 пресмыкающихся. Выполняют практическую работу: зарисовка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цикла развития пресмыкающи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текст об общих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пресмыкающихся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Ящерица прыткая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образе жизни,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бенностях питания прыткой ящерицы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фотограф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слайдах прыткую ящерицу.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вида, где живет, ее образ жизни, особенности питания. Рассказывают об особенностях размножения, где откладывает яйца, какие условия необходимы для развития зародыша.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обитания и образе жизни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ящерицы,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просы, выполняют задания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прыткую ящерицу.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внешний вид, находят и называют  черты принадлежности к группе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средой обитания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видом.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плану: где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вет, образ жизни и особенности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образе жизни прыткой ящерицы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Змеи. Отличительные особенности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 особенностях змей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змей, называют отличительные особенности животных; чем по внешнему виду отличается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дюка и уж. Сравнивают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места обитания, способ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размножения и развития гадюки и ужа. Рассказывают об использовании змеиного яда  в медицине, об оказании первой медицинской помощи при укусах змей. 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змей, выполняют задания учителя, отвечают на вопросы</w:t>
            </w:r>
          </w:p>
          <w:p w:rsidR="002E26F8" w:rsidRDefault="002E26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змей: гадюку, ужа.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их внешний вид, места обитания, питание, размножение и развитие.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отличительные признаки змей, чем отличается  уж и гадюка.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использовании 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яда в медицине, оказании первой медицинской помощи при укусе змей. 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«Сравнение ужа и гадюки», данные записывают   в таблицу  тетради.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Черепахи, крокодилы.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черепах и крокодилов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черепаху и крокодила. Называют особенности внешнего вида, отличительные признаки, среду обитания, питание,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множение и развитие.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видеофильм: среда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 и образ жизни черепах и крокодилов с последующим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черепах и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дилов на рисунках, слайдах.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внешний вид, отмечают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 животных;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принадлежности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 группе пресмыкающихся.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средой обитания и внешним видом животных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теристика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внешний вид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 пресмыкающихся и земноводных, называют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особенности животных. В рабочей тетради подписывают рисунки с изображением частей тела животного. Заполняют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сравнения лягушки и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отвечают на вопросы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ристику пресмыкающихся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сравнивают места обитания, внешний вид (части тела, покровы),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редвижения, способ дыхания, питания, размножения и развития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земноводных. Делают вывод об общих и отличительных признаках строения и образа жизни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 Данные заносят в таблицу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</w:tc>
      </w:tr>
    </w:tbl>
    <w:p w:rsidR="002E26F8" w:rsidRDefault="006C0276">
      <w:r>
        <w:br w:type="page"/>
      </w:r>
    </w:p>
    <w:tbl>
      <w:tblPr>
        <w:tblStyle w:val="afa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1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Птицы – 10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птицы.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 характеристика птиц.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 птиц, как 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Сравнение и распознавание птиц на рисунках и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птиц (наличие крыльев, пуха и перьев на теле).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об особенностях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кладка яиц и выведение птенцов.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скелет и чучело птицы,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показывают части тела птицы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общую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птиц: наличие крыльев, пуха и перьев на теле. Отмечают отличительные особенности размножения птиц: кладка яиц и выведение птенцов.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 подписывают названия к рисункам с изображением оболочек и содержимого яйца птицы, используя слова для справок.</w:t>
            </w:r>
          </w:p>
          <w:p w:rsidR="002E26F8" w:rsidRDefault="006C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перьев птиц, описывают внешний вид по плану какой-либо птицы. Подписывают названия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тела птицы на рисунке. Заполняют пропуски в тексте, дополняют общую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рактеристику птиц.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основных частей конту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пера птицы, используя слова для справок. Записывают вывод, чем пух и пуховое перо отличаются от контурного пера; дополняют преложния текста                                 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гообразием птиц,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их обитания,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птиц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фотографиям;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 среде обитания, образе жизни, особенностях питания разных групп птиц по опорным предложениям. Узнают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сунках и называют перелетных и зимующих птиц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плану внешний вид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птиц, устанавливают взаимосвязи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разных видов птиц. Составляют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о среде обитания разных видов птиц, образе жизни, питании; называют черты приспособленности к среде обитания.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перелетных и зимующих птиц.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составляют таблицу, схемы, анализируют и сравнивают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группы птиц и делают выводы, записывают в тетрадь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птицах леса, особенностях образа жизни  и внешнего строения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 леса (большой пестрый дятел, 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ца,) описывают внешний вид (по каким внешним признакам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узнать в природе: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и   показывают на рисунках, таблицах птиц леса.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личия, по каким внешним признакам можно узнать в природе.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птиц под их изображениями.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образе жизни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сунке птиц леса, используя слова для справок.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хищных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хищных птиц (сова, орел),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птицу-хищника: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хищных птиц (сова, орел).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задание в рабочей тетради: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 по рисунку какие признаки хищника заметны на внешнем строении совы и орла. Обводят в кружок номера предложений, в которых дана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хищной птицы. Дополняют текст о сове, используя слова для справок.</w:t>
            </w:r>
          </w:p>
          <w:p w:rsidR="00C5305C" w:rsidRDefault="00C5305C" w:rsidP="008A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 Устанавливают взаимосвязь между природными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виями, образом жизни и внешним видом птиц.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птиц. Смотрят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птицах, кормящихся в возд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птиц, кормящихся в воздухе (ласточки, стрижи), описывают внешний вид (по каким внешним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птиц, кормящихся в воздухе (ласточки, стрижи). Подписывают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бражения птиц в рабочей тетради.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нивают ласточек и стрижа, вносят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о них в таблицу.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птицах,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  (утка-кряква,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бедь, пеликан),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роде: строение крыльев, хвоста, ног, клюва). Рассказывают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жизни, гнездовании и заботе о потомстве по плану и опорным предложениям.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  показывают на рисунках, таблицах водоплавающих птиц.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гоголя и крякву на рисунках, дополняют текст об образе жизни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доемах. Сравнивают утку и серую цаплю, 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ее тела и образа жизни.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на карточке: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кто лишний в каждом ряду птиц и почему. Дополняют текст.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обитающие близ жилища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птицах,  обитающих близ жилища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 близ жилища человека (голубь, 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воробей, трясогузка).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 данной группы птиц, гнездов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заботе о потомстве,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 охране птиц по плану и опорным предложениям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обитающих, близ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человека (голубь, ворона, воробей, трясогузка). В рабочей тетради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рисунки, подписывают названия птиц, дополняют в тексте общую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птиц, используя опорные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 различают по строению и образу жизни,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 и внешним видом птиц.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таблицу с помощью текста учебника (сравнивают голубя и воробья).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«Гнездование и забота о потомстве. Охрана птиц»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следующим обсуждением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в живом уголке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 живого уголкана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имеющихся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ний: внешний вид, правила содержания птиц  в «живом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певчих и декоративных птиц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(попугаи, канарейки, щеглы), называют изученные объекты, знакомятся с правилами выполнения несложных действий по уходу за певчими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тивными птицами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уход за птицами в «живом уголке»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певчих и декорати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 (канарейки, попугаи, щеглы) в натуральном виде в естественных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 на рисунках, выделяют 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венные признаки певчих и декоративных птиц. 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 правила ухода и  содержания певчих и декоративных птиц. </w:t>
            </w:r>
          </w:p>
          <w:p w:rsidR="002E26F8" w:rsidRDefault="006C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блюдение и уход за птицами в «живом уголке», делают вывод об особенностях ухода за домашними птицами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 Птицеводство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птицах, их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строения, образе жизни,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дении и выращивании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птиц, описывают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ние, образ жизни.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тетради, используя слова для справок, подписывают названия оболочек и содержим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яйца птицы.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домашних и диких курей, гусей и уток,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с какой целью человек их разводит. Рассказывают, как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птиц на птицеводческих хозяйствах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рисункам и называют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 (курей, гусей, уток и индюшек). Сравнивают на рисунке домашних кур с их дикими предками. Результаты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заносят в таблицу.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их внешнего строения, сравнивают виды птиц (д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машних гусей и домашних уток),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текст в рабочей тетради. Выделяют отличительные признаки, рассказывают об образе жизни (питание, размножение, развитие).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куриное  яйцо в тетрадь, подписывают названия оболочек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держимого яйца птицы.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выращивания и ухода за домашними птицами.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держании, кормлении и разведении птиц в птицеводческих хозяйствах.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птицеводства по плану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птиц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за поведением птиц в природе: кормлением,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редвижением, заботой о пото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подкормка зимующих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наблюдение за поведением птиц в природе, отмечают особенности поведения разных видов птиц,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внешнее строение, устанавливают взаимосвязь между средой обитания, внешним видом, особенностями питания. Результаты наблюдений записывают в тетрадь</w:t>
            </w:r>
          </w:p>
        </w:tc>
      </w:tr>
    </w:tbl>
    <w:p w:rsidR="002E26F8" w:rsidRDefault="006C0276">
      <w:r>
        <w:br w:type="page"/>
      </w:r>
    </w:p>
    <w:tbl>
      <w:tblPr>
        <w:tblStyle w:val="afb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6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Млекопитающие – 15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млекопитающих. Разнообразие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Классификация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о разнообразии млекопитающих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 изображенного на рисунке животного, особенности внешнего вида; по рисункам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разных представителей млекопитающих, определяют их сходство и отличие. 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одном из животных, по опорным словам, и словосочетаниям,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(рождение живых детенышей, вскармливание их молоком). Называют признаки сходства и различия между группами животных делают вывод 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нообразии млекопитающих животных.  На основе выделенных общих признаков выполняют классификацию.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частей тела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щего. Дополняют текст об особенностях внешнего строения млекопитающих,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слова для справок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тающие животные. Грызуны. Общие признаки грызунов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грызунов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 грызунов, описывают внешний вид, среду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питание и размножение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зунов. Перечисляют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грызунов.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грызунов,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рисунки грызунов, используя помощь учителя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дах, фотографиях грызунов. Сравнивают животных, описывают особенности их внешнего вида, среды обитания, образа жизни, питания, размножения. На основе сравнения выделяют и записывают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общие признаки грызунов.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название зубов грызунов; 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стях зубов грызунов, используя слова для справок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каждого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об общих признаках отдельных групп животных.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накомление с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строения,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значением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животных, относящихся к группе грызунов (мышь, белка, суслик, бобр).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него вида каждого животного.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грыз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в природе и хозяйственной деятельности человека, пользе и вреде, приносимом грызунами.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 значении грызунов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хозяйственной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человека, используя слова для справок и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рисункам, слайдам называют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ставителей грызунов (мышь,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бобр), подписывают представителей на рисунках в тетради.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особенности каждого животного, описывают внешний вид и строение в зависимости от среды обитания.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значении грызунов в природе и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венной деятельности человека. Называют пользу и вред, приносимый грызунами.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«Охрана белок и бобров»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зайцеобразных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описывают внешний вид, среду обитания, образ жизни,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тание, значение в природе.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животных,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животных, которые относятся к зайцеобразным, их общие признаки: внешний вид, среда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питание, значение в природе (заяц-русак, заяц-беляк).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черты сходства и отличия,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внешнего строения со средой обитания.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рабочих тетрадях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зайцеобразных,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дополняют текст об особенностях внешнего строения, используя слова для справок</w:t>
            </w:r>
          </w:p>
        </w:tc>
      </w:tr>
      <w:tr w:rsidR="002E26F8">
        <w:trPr>
          <w:cantSplit/>
          <w:trHeight w:val="297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диких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хищные звери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хищных зверей. Называю общие их признаки,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вид, отличительные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ности. Отмечают особенности некоторых из них.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жизни, добыче пищи, называют черты сходства и различия.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зубов хищного зверя,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хищных зверей, подписывают их название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чих тетрадях. Описывают особенности внешнего вида, называют отличительные особенности.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некоторых из них (образ жизни, добыча пищи,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различия).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сравнения формулируют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общие признаки хищных зверей.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названия зубов хищного зверя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псовыми (собачьи): волк, лисица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волка и лисицу; описывают особенности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вида изученных животных; сравнивают, называют общие признаки изученных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псовых: волка, лисицу;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называют особенности внешнего строения, отмечают сходство и отличие; 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«Места обитания и образ жизни псовых»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Медвежьи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медвежьими: медведи (бурый, белый)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медведей (бур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белого); описывают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внешнего вида изученных животных; сравнивают,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общие признаки изученных животных (места обитания, образ жизни)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медведей (бурого, белого);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особенности внешнего строения, образа жизни, добычи пищи;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взаимосвязь между средой обитания и внешним видом животных.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мест обитания и образа жизни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вежьих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кошачьими: снежный барс, рысь, лев, тигр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снежного барса, рысь, льва, тигра; описывают особенности внешнего вида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животных; сравнивают, 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 (места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 жизни).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части тела 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 по предложенным  учителем трафаретам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слайдах кошачьих: снежного барса, рысь, льва, тигра; называют особенности внешнего строения, образа жизни, 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пищи; устанавливают взаимосвязь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животных.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стику хищных зверей, на основании сравнения заполняют таблицу с помощью учебника в рабочей тетради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Пушные звери: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боль, куница, норка, песец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знаний о хищных зверях. 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комление с пушными зверями: соболь,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 норка, песец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диких пушных зверей (соболь, куницу, норку, песца) по таблицам, рисункам, слайдам. Подписывают названия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пушных зверей в рабочей тетради.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зверей, называют общие признаки животных.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где встречаются в природе, чем питаются, какие звери имеют особо ценный мех; как содержат норок.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об образе жизни пушных зверей,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 внешнему виду на рисунках, слайдах диких пушных зверей (соболя, куницу, норку, песца).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вид, образ жизни, поведение в природе. 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сходства и различия, заполняют таблицу с помощью учебника. 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пушных зверей на зверофермах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 (парн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копытные, непарн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образа жизни 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непарнокопы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копытных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(кабан, лось).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жизни, питание,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групп животных.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правилах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в природе, охране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помощь учителя,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рисовывают в тетрадь копыта парнокопытных и непарнок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слайдах и называют копытных диких животных (кабан, лось). Сравнивают на рисунке лося и кабана, называют черты сходства животных.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сравнения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сходства и различия между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животных (парнокопытных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парнокопытных).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образе жизни, питании, местах обитания, необходимости охраны животных.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слова для справок, дополняют предложения о копытных животных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животные. Ластоногие: тюлень, морж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морских млекопитающих,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водным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животных млекопитающих, обитающих в морях и океанах (тюлень, морж), называют общие признаки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особенности внешнего вида, среды обитания, питания, размножения и развития; что им помогает жить в воде.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вают, чем отличаются животные, их распространение и значение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ластоногих (тюлень, морж).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изображения животных и их общее название; дополняют предложения о сходстве животных между собой.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образ жизни в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с обитанием в воде; особенности вскармливания детенышей, как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вителей млекопитающих. Устанавливают взаимосвязь между средой обитания и внешним видом животных; называют черты приспособленности к водной среде обитания; называют признаки сходства и различия.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распространении и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морских животных</w:t>
            </w:r>
          </w:p>
        </w:tc>
      </w:tr>
      <w:tr w:rsidR="002E26F8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Китообразные: кит, дельфин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 и образе жизни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китообра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(кит, дельфин), называют общие признаки животных,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бенности внешнего вида, места обитания, питания.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способе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воде, особенностях вскармливания детенышей.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 строения китообразных,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и помощь учителя.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китообразные (кит, дельфин).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особенности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образа жизни; вскармливания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нышей, как представителей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учебника: записывают признаки млекопитающих и приспособления к жизни в воде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китообразных, используя слова для справок в рабочей тетради.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значении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по плану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морских млекопитающих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охране морских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охраняемых морских животных (нерпа, пятнистый тюлень).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особенности их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вида, места обитания.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 природе и жизни человека.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Красной книгой, рассказывают о ее значении, о причинах необходимости охраны морских млекопитающих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морских животных, занесе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Красную книгу (нерпа, пятнистый тюлень). Описываю их внешний вид, среду и места обитания, значение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и в природе. Называют правила поведения в природе, называют причины необходимости охраны морских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 компонентами, природой 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ловеком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Приматы.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приматов, ознакомление с отельными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различных групп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обезьян,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рисунках, рассказывают об особенностях их внешнего вида, чем они отличаются от других млекопитающих.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вопросы, с помощью текста учебника; используя слова для справок, дополняют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о человекообразных обезьянах.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«Жизнь приматов», отвечают на вопросы.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приматов по внешнему виду на рисунках, слайдах. На основании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разных групп приматов выделяют общие признаки; называют чем они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личаются от других млекопитающих.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текста учебника в рабочей тетради.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текста учебника предложения о человекообразных обез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по плану, записывают в тетрадь отличительные признаки приматов (расположение глаз, величина черепа, пальцы рук и ног, млечные железы).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питании, уходе за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томством, местах обитания.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вывод, что приматы наиболее высокоразвитые млекопитающие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ведческий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 своей местности, их разнообразии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разных 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животных своей местности, узнают по внешнему виду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 их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особенности;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значении животных для человека, как необходимо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ранять. Составляют рассказ ободном из представителей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предложенным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отдельными видами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питающих животных, составляют рассказ о внешнем виде, чем похожи и называют отличительные признаки. Рассказывают о местах обитания животных, их численн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значении для природы и человека, необходимости охраны.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записывают в тетрадь</w:t>
            </w:r>
          </w:p>
        </w:tc>
      </w:tr>
    </w:tbl>
    <w:p w:rsidR="002E26F8" w:rsidRDefault="006C0276">
      <w:r>
        <w:br w:type="page"/>
      </w:r>
    </w:p>
    <w:tbl>
      <w:tblPr>
        <w:tblStyle w:val="afc"/>
        <w:tblW w:w="24699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  <w:gridCol w:w="4579"/>
        <w:gridCol w:w="3118"/>
        <w:gridCol w:w="3118"/>
      </w:tblGrid>
      <w:tr w:rsidR="002E26F8">
        <w:trPr>
          <w:cantSplit/>
          <w:trHeight w:val="331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Сельскохозяйственные животные - 12 часов</w:t>
            </w:r>
          </w:p>
        </w:tc>
        <w:tc>
          <w:tcPr>
            <w:tcW w:w="457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Кролик. Внешний вид и характерные особенности крол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вотных.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 кроликом, его внешним видом и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кроликов. Описывают внешний вид и характерные особенности по плану и опорным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ниям. Составляют рассказ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тании, содержании и разведении кроликов по предложенным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предложениям. Отвечают на вопросы: с какой целью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кроликов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кроликов по внешнему виду на рисунках и слайдах, описывают внешний вид и характерные особенности.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особенностях питания, как травоядных животных.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учебнике и рассказывают, как содержат домашних кроликов, о разведении кроликов на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лиководческих фермах.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о значении кроликов для человека </w:t>
            </w:r>
          </w:p>
        </w:tc>
      </w:tr>
      <w:tr w:rsidR="002E26F8">
        <w:trPr>
          <w:gridAfter w:val="3"/>
          <w:wAfter w:w="10815" w:type="dxa"/>
          <w:cantSplit/>
          <w:trHeight w:val="302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Корова.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бенностями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корову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описывают ее внешний вид, сравнивают с другими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тающими животными, находят черты сходства.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коров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на предложения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материал, предложенный учителем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корову на рисунках,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о правилах заготовки кормов. </w:t>
            </w:r>
          </w:p>
          <w:p w:rsidR="002E26F8" w:rsidRDefault="006C02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в рабочей тетради «Породы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 Отличительные признаки».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337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коров на фермах. Вскар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ливание телят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 на современных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некоторые местные породы с опорой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люстративный материал,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ложенный учителем.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новые термины в тетрадь, используя выделенный шрифт учебника. Дают краткую характеристику стойлового и бесстойлового содержания коров с опорой на текст учебника и с помощью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значение имеет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в жизни человека, как содержат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на животноводческих фермах, как выращивают и содержат телят на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менных фермах.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новые термины в тетрадь.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стойлов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бесстойлового содержания коров.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коров на фермах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Овца. Характерные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бенностями внешнего вида и содержанием овец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называют овец.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пород овец. Описывают внешний вид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 называют общие признаки. Составляют по плану краткий рассказ об особенностях питания (способность к поеданию низк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рослых растений, а также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имеющих горький и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вкус). По картинкам,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 составляют рассказ о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 овец в зимний и летний периоды, значении овец в жизни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овец по рисункам, слайдам;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вида. Составляют рассказ о распр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странении овец, их особенностях питания (способность к поеданию низкорослых растений, а также растений, а также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тений, имеющих горький и соленый вкус).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овец,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стративный материал, предложенный учителем.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овец в 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и летнее время, о значении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овец для экономики страны и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овцу и корову, заполняют таблицу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«Сходство и различия».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«Породы овец»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Свинья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свиней.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и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 домашней свиньи, отмечают особенности кожного покрова (жировая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слойка); составляют рассказ,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и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об уходе и кормлении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корме), содержании свиней на свиноводческих фермах (вну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реннем устройстве свинарника, об условиях выращивания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сят). Записывают  в тетрадь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 термины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свинью на иллюстрациях по внешнему виду.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домашних свинью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 сходстве и различии домашней свиньи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краткое описание внешнего вида. Отмечают особенности внешнего строения, кожного покрова (жировая прослойка), ухода и кормления (откорма)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домашних свиней.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 причинах разведения свиней человеком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лошадях, особенностях их внешнего вида,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народном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лошади с опорой на предложения,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породы лошадей,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 в рабочей тетради об использовании разных пород лошадей в жизни человека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 лошадей по внешнему виду по рисункам или слайдам, по плану,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мечают особенности внешнего строения лошади.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иллюстрациям породы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шадей. В рабочей тетради заполняют таблицу с помощью учебника о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разных пород лошадей и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жизни человека. Называют и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сывают в таблицу признаки сходства и различия пород.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пород лошадей в жизни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плану: «Уход и кормление лошадей»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олень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северном олене, его внешнем виде и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внешний вид северного оленя, используя иллюстрации и предложения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северном олене, опираясь на план и предложения,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учителем: особенности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приспособленность к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ловиям жизни, значении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северного оленя.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строения,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условиями жизни,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жизни в условиях севера.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с какой целью разводят северных оленей.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об оленеводстве по плану.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верблюдах, закрепл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знаний о выращ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и уходе за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скохозяйственными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внешний вид верблюда,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иллюстрации и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учителя.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подписывают на рисунке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тела верблюда.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краткий рассказ, опираясь на план и предложения, предложенные учителем,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питания,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 к условиям жизни,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для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рисункам внешний вид верблюда, подписывают на рисунке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названия верблюдов.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текст, используя слова для справок, об отличии верблюдов от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животных.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описывают места проживания, называют черты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ленности к условию жизни (особенности строения, питания). Устанавливают взаимосвязь между средой обитания и внешним видом животного.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верблюдов для человека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Обобщение: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сельскохозяйстве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их содержания и разведения,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ответы на вопросы карточки с опорой на текст учебника,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по изученным группам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скохозяйственных животных (3-4 по выбору учителя). Составляют краткую характеристику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сельскохозяйственных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карточкам,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породы животных, условия содержания (кормление, уход), выращивание; значение для человека сельскохозяйственных животных.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краткую характеристику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сельскохозяйственных животных по плану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вида, содержании и уходе за собаками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собак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собак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баками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Называют   санитарно-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 требования к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 уходу за собаками; о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леваниях и оказании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животным,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собак по внешнему виду, называют признаки сходства и различия, выполняют классификацию на основе выделения общих признаков; называют породы собак.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собак».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внешнего вида, содержании и уходе за кошками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кошек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кошек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под руководством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 санитарно- 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требования к содержанию и уходу за кошками; о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шек, относят кошек к определенным группам (млекопитающие, домашние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вотные).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кошек по внешнему виду, называют признаки сходства и различия, выполняют классификацию на основе выделения общих признаков (называют породы кошек).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учебника текст в рабочей тетради о домашних хищных зверях.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кошек».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«живом уголке»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о домашних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правилах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 их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животных «живого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на иллюстрациях и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(хомяки, черепахи, белые мыши, белки). Называют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ченные объекты, описывают особенности их внешнего вида, образа жизни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словам.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предложенным учителем предложениям рассказывают о правилах выполнения действий по уходу за «живым уголком», уходом и кормлении животных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 «живого уголка» в натуральном виде в естестве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условиях и на картинах, относят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«живого уголка» к определенным группам (грызуны, млекопитающие,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смыкающиеся). Рассказывают по плану с опорой на иллюстрации о правилах по уходу за «живым уголком».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«Образ жизни. Уход. Кормление. Уборка жилища»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женному учителем плану</w:t>
            </w:r>
          </w:p>
        </w:tc>
      </w:tr>
      <w:tr w:rsidR="00C5305C">
        <w:trPr>
          <w:gridAfter w:val="3"/>
          <w:wAfter w:w="10815" w:type="dxa"/>
          <w:cantSplit/>
          <w:trHeight w:val="496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Обобщение - 2 часа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группах позвоночных животных, их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группы позвоночных животных,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каждой группы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материал, предложенный учителем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каждой группы позвоночных животных с опорой на рисунки, слайды, схемы, иллюстрации используя помощь учителя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«Что вы узнали о животных?»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изученных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беспозвоночных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животных, в каких средах обитают, как питаются, передвигаются, какое значение имеют в жизни человека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беспозвоночных и позвоночных животных, выполняют классификацию на основе выделенных общих признаков.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краткое описание беспозв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и позвоночных животных по плану и опорным понятиям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6F8" w:rsidRDefault="002E26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6F8" w:rsidSect="001C28B1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11D" w:rsidRDefault="0007011D">
      <w:pPr>
        <w:spacing w:after="0" w:line="240" w:lineRule="auto"/>
      </w:pPr>
      <w:r>
        <w:separator/>
      </w:r>
    </w:p>
  </w:endnote>
  <w:endnote w:type="continuationSeparator" w:id="1">
    <w:p w:rsidR="0007011D" w:rsidRDefault="0007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F8" w:rsidRDefault="0098381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6C0276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581ECC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2E26F8" w:rsidRDefault="002E26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11D" w:rsidRDefault="0007011D">
      <w:pPr>
        <w:spacing w:after="0" w:line="240" w:lineRule="auto"/>
      </w:pPr>
      <w:r>
        <w:separator/>
      </w:r>
    </w:p>
  </w:footnote>
  <w:footnote w:type="continuationSeparator" w:id="1">
    <w:p w:rsidR="0007011D" w:rsidRDefault="0007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5"/>
  </w:num>
  <w:num w:numId="5">
    <w:abstractNumId w:val="27"/>
  </w:num>
  <w:num w:numId="6">
    <w:abstractNumId w:val="5"/>
  </w:num>
  <w:num w:numId="7">
    <w:abstractNumId w:val="22"/>
  </w:num>
  <w:num w:numId="8">
    <w:abstractNumId w:val="9"/>
  </w:num>
  <w:num w:numId="9">
    <w:abstractNumId w:val="23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6F8"/>
    <w:rsid w:val="0007011D"/>
    <w:rsid w:val="001C28B1"/>
    <w:rsid w:val="001C3808"/>
    <w:rsid w:val="002E26F8"/>
    <w:rsid w:val="002F2515"/>
    <w:rsid w:val="00324458"/>
    <w:rsid w:val="003F728A"/>
    <w:rsid w:val="004C28F2"/>
    <w:rsid w:val="00581ECC"/>
    <w:rsid w:val="005D0DFF"/>
    <w:rsid w:val="006C0276"/>
    <w:rsid w:val="008A22BA"/>
    <w:rsid w:val="00983815"/>
    <w:rsid w:val="00AB6A41"/>
    <w:rsid w:val="00AC72CF"/>
    <w:rsid w:val="00C5305C"/>
    <w:rsid w:val="00DA2732"/>
    <w:rsid w:val="00E549C4"/>
    <w:rsid w:val="00EA0CE1"/>
    <w:rsid w:val="00ED10DB"/>
    <w:rsid w:val="00FA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58"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3244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244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244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244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44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244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rsid w:val="003244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32445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3244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rsid w:val="003244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8">
    <w:basedOn w:val="TableNormal"/>
    <w:rsid w:val="003244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9">
    <w:basedOn w:val="TableNormal"/>
    <w:rsid w:val="003244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a">
    <w:basedOn w:val="TableNormal"/>
    <w:rsid w:val="003244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b">
    <w:basedOn w:val="TableNormal"/>
    <w:rsid w:val="003244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c">
    <w:basedOn w:val="TableNormal"/>
    <w:rsid w:val="0032445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10806</Words>
  <Characters>61599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dcterms:created xsi:type="dcterms:W3CDTF">2023-05-14T19:55:00Z</dcterms:created>
  <dcterms:modified xsi:type="dcterms:W3CDTF">2024-10-28T05:14:00Z</dcterms:modified>
</cp:coreProperties>
</file>